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5AE5" w14:textId="77777777" w:rsidR="00DD680E" w:rsidRPr="00645E56" w:rsidRDefault="00464BB5">
      <w:pPr>
        <w:rPr>
          <w:rFonts w:ascii="Verdana" w:hAnsi="Verdana"/>
          <w:b/>
        </w:rPr>
      </w:pPr>
      <w:r w:rsidRPr="00645E56">
        <w:rPr>
          <w:rFonts w:ascii="Verdana" w:hAnsi="Verdana"/>
          <w:b/>
        </w:rPr>
        <w:t>Salad Night</w:t>
      </w:r>
    </w:p>
    <w:p w14:paraId="3872F562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D3C838C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garlic </w:t>
      </w:r>
      <w:r w:rsidRPr="00645E5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8F6EA0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1 Walla Walla sweet onion </w:t>
      </w:r>
    </w:p>
    <w:p w14:paraId="6A939EA7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Napa cabbage </w:t>
      </w:r>
      <w:r w:rsidRPr="00645E5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C3A6527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1 med. cucumber </w:t>
      </w:r>
    </w:p>
    <w:p w14:paraId="27476602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4 new carrots</w:t>
      </w:r>
    </w:p>
    <w:p w14:paraId="79211039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8-10 red potatoes </w:t>
      </w:r>
    </w:p>
    <w:p w14:paraId="04784F13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3 Avocados </w:t>
      </w:r>
    </w:p>
    <w:p w14:paraId="167E42D4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3 Roma tomatoes </w:t>
      </w:r>
    </w:p>
    <w:p w14:paraId="04D677F7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645E56">
        <w:rPr>
          <w:rFonts w:ascii="Verdana" w:hAnsi="Verdana"/>
          <w:color w:val="000000"/>
          <w:sz w:val="18"/>
          <w:szCs w:val="18"/>
        </w:rPr>
        <w:t>1 quart</w:t>
      </w:r>
      <w:proofErr w:type="gramEnd"/>
      <w:r w:rsidRPr="00645E56">
        <w:rPr>
          <w:rFonts w:ascii="Verdana" w:hAnsi="Verdana"/>
          <w:color w:val="000000"/>
          <w:sz w:val="18"/>
          <w:szCs w:val="18"/>
        </w:rPr>
        <w:t xml:space="preserve"> fresh strawberries</w:t>
      </w:r>
    </w:p>
    <w:p w14:paraId="32C4F401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8D1A9D2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2E6CC6DD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low sodium soy sauce 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E15E381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8C58FD3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E2B61D3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Asian garlic pepper sauce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154C321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granulated sugar 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CE9CE8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white wine to cook with </w:t>
      </w:r>
      <w:r w:rsidRPr="00645E5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0665AE7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1BA3C0B" w14:textId="77777777" w:rsidR="00464BB5" w:rsidRPr="00645E56" w:rsidRDefault="00464BB5" w:rsidP="00464BB5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645E56">
        <w:rPr>
          <w:rFonts w:ascii="Verdana" w:hAnsi="Verdana"/>
          <w:color w:val="A6A6A6" w:themeColor="background1" w:themeShade="A6"/>
          <w:sz w:val="18"/>
          <w:szCs w:val="18"/>
        </w:rPr>
        <w:t xml:space="preserve">frozen nonfat or </w:t>
      </w:r>
      <w:proofErr w:type="gramStart"/>
      <w:r w:rsidRPr="00645E56">
        <w:rPr>
          <w:rFonts w:ascii="Verdana" w:hAnsi="Verdana"/>
          <w:color w:val="A6A6A6" w:themeColor="background1" w:themeShade="A6"/>
          <w:sz w:val="18"/>
          <w:szCs w:val="18"/>
        </w:rPr>
        <w:t>low fat</w:t>
      </w:r>
      <w:proofErr w:type="gramEnd"/>
      <w:r w:rsidRPr="00645E56">
        <w:rPr>
          <w:rFonts w:ascii="Verdana" w:hAnsi="Verdana"/>
          <w:color w:val="A6A6A6" w:themeColor="background1" w:themeShade="A6"/>
          <w:sz w:val="18"/>
          <w:szCs w:val="18"/>
        </w:rPr>
        <w:t xml:space="preserve"> vanilla yogurt </w:t>
      </w:r>
    </w:p>
    <w:p w14:paraId="009E29AC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EB15D63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 xml:space="preserve">one 8 oz. piece smoked </w:t>
      </w:r>
      <w:proofErr w:type="gramStart"/>
      <w:r w:rsidRPr="00645E56">
        <w:rPr>
          <w:rFonts w:ascii="Verdana" w:hAnsi="Verdana"/>
          <w:color w:val="000000"/>
          <w:sz w:val="18"/>
          <w:szCs w:val="18"/>
        </w:rPr>
        <w:t>salmon</w:t>
      </w:r>
      <w:proofErr w:type="gramEnd"/>
    </w:p>
    <w:p w14:paraId="055877C3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DF715C9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 xml:space="preserve">A small block of Pecorino, </w:t>
      </w:r>
      <w:proofErr w:type="gramStart"/>
      <w:r w:rsidRPr="00645E56">
        <w:rPr>
          <w:rFonts w:ascii="Verdana" w:hAnsi="Verdana"/>
          <w:color w:val="000000"/>
          <w:sz w:val="18"/>
          <w:szCs w:val="18"/>
        </w:rPr>
        <w:t>Romano</w:t>
      </w:r>
      <w:proofErr w:type="gramEnd"/>
      <w:r w:rsidRPr="00645E56">
        <w:rPr>
          <w:rFonts w:ascii="Verdana" w:hAnsi="Verdana"/>
          <w:color w:val="000000"/>
          <w:sz w:val="18"/>
          <w:szCs w:val="18"/>
        </w:rPr>
        <w:t xml:space="preserve"> or Parmesan cheese</w:t>
      </w:r>
    </w:p>
    <w:p w14:paraId="7B0B7E5B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smoky tempeh</w:t>
      </w:r>
    </w:p>
    <w:p w14:paraId="02FB6E0F" w14:textId="77777777" w:rsidR="00464BB5" w:rsidRPr="00645E56" w:rsidRDefault="00464BB5" w:rsidP="00464BB5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645E56">
        <w:rPr>
          <w:rFonts w:ascii="Verdana" w:hAnsi="Verdana"/>
          <w:color w:val="000000"/>
          <w:sz w:val="18"/>
          <w:szCs w:val="18"/>
        </w:rPr>
        <w:t> </w:t>
      </w:r>
    </w:p>
    <w:p w14:paraId="02B9F8D0" w14:textId="77777777" w:rsidR="00464BB5" w:rsidRPr="00645E56" w:rsidRDefault="00464BB5">
      <w:pPr>
        <w:rPr>
          <w:b/>
          <w:sz w:val="18"/>
          <w:szCs w:val="18"/>
        </w:rPr>
      </w:pPr>
    </w:p>
    <w:p w14:paraId="338B025B" w14:textId="77777777" w:rsidR="00464BB5" w:rsidRPr="00645E56" w:rsidRDefault="00464BB5">
      <w:pPr>
        <w:rPr>
          <w:b/>
          <w:sz w:val="18"/>
          <w:szCs w:val="18"/>
        </w:rPr>
      </w:pPr>
    </w:p>
    <w:sectPr w:rsidR="00464BB5" w:rsidRPr="00645E56" w:rsidSect="00F7436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B5"/>
    <w:rsid w:val="00464BB5"/>
    <w:rsid w:val="004D6818"/>
    <w:rsid w:val="00645E56"/>
    <w:rsid w:val="00DD680E"/>
    <w:rsid w:val="00F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B13954"/>
  <w14:defaultImageDpi w14:val="300"/>
  <w15:docId w15:val="{95333C55-38DE-6040-9ACE-BA51DEC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BB5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64BB5"/>
    <w:rPr>
      <w:b/>
      <w:bCs/>
    </w:rPr>
  </w:style>
  <w:style w:type="character" w:styleId="Emphasis">
    <w:name w:val="Emphasis"/>
    <w:basedOn w:val="DefaultParagraphFont"/>
    <w:uiPriority w:val="20"/>
    <w:qFormat/>
    <w:rsid w:val="0046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LETS COOK THIS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2024-01-21T22:11:00Z</dcterms:created>
  <dcterms:modified xsi:type="dcterms:W3CDTF">2024-01-21T22:11:00Z</dcterms:modified>
</cp:coreProperties>
</file>